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47E" w:rsidRPr="00A90E82" w:rsidRDefault="0003047E" w:rsidP="00233B8A">
      <w:pPr>
        <w:rPr>
          <w:rFonts w:ascii="Museo Sans 300" w:hAnsi="Museo Sans 300"/>
          <w:lang w:val="de-DE"/>
        </w:rPr>
      </w:pPr>
    </w:p>
    <w:p w:rsidR="005529FE" w:rsidRPr="00A90E82" w:rsidRDefault="005529FE" w:rsidP="001D1898">
      <w:pPr>
        <w:spacing w:after="0"/>
        <w:rPr>
          <w:rFonts w:ascii="Museo Sans 300" w:hAnsi="Museo Sans 300" w:cs="Helvetica"/>
          <w:b/>
          <w:lang w:val="de-DE"/>
        </w:rPr>
      </w:pPr>
    </w:p>
    <w:p w:rsidR="00F45648" w:rsidRPr="00A90E82" w:rsidRDefault="00F45648" w:rsidP="001D1898">
      <w:pPr>
        <w:spacing w:after="0"/>
        <w:rPr>
          <w:rFonts w:ascii="Museo Sans 300" w:hAnsi="Museo Sans 300" w:cs="Helvetica"/>
          <w:b/>
          <w:sz w:val="4"/>
          <w:lang w:val="de-DE"/>
        </w:rPr>
      </w:pPr>
    </w:p>
    <w:p w:rsidR="005529FE" w:rsidRPr="00A90E82" w:rsidRDefault="005529FE" w:rsidP="001D1898">
      <w:pPr>
        <w:spacing w:after="0"/>
        <w:rPr>
          <w:rFonts w:ascii="Museo Sans 300" w:hAnsi="Museo Sans 300" w:cs="Helvetica"/>
          <w:b/>
          <w:sz w:val="36"/>
          <w:lang w:val="de-DE"/>
        </w:rPr>
      </w:pPr>
      <w:r w:rsidRPr="00A90E82">
        <w:rPr>
          <w:rFonts w:ascii="Museo Sans 300" w:hAnsi="Museo Sans 300" w:cs="Helvetica"/>
          <w:b/>
          <w:sz w:val="36"/>
          <w:lang w:val="de-DE"/>
        </w:rPr>
        <w:t>PRESSEMITTEILUNG</w:t>
      </w:r>
    </w:p>
    <w:p w:rsidR="005529FE" w:rsidRPr="00A90E82" w:rsidRDefault="005529FE" w:rsidP="001D1898">
      <w:pPr>
        <w:spacing w:after="0"/>
        <w:rPr>
          <w:rFonts w:ascii="Museo Sans 300" w:hAnsi="Museo Sans 300" w:cs="Calibri"/>
          <w:b/>
          <w:sz w:val="36"/>
          <w:lang w:val="de-DE"/>
        </w:rPr>
      </w:pPr>
    </w:p>
    <w:p w:rsidR="00A90E82" w:rsidRPr="00A90E82" w:rsidRDefault="00A90E82" w:rsidP="00A90E82">
      <w:pPr>
        <w:rPr>
          <w:rFonts w:ascii="Museo Sans 300" w:eastAsia="Arial" w:hAnsi="Museo Sans 300" w:cstheme="minorHAnsi"/>
          <w:b/>
          <w:bCs/>
          <w:color w:val="00B050"/>
          <w:sz w:val="34"/>
          <w:szCs w:val="34"/>
          <w:lang w:val="de-DE" w:eastAsia="cs-CZ"/>
        </w:rPr>
      </w:pPr>
      <w:r w:rsidRPr="00A90E82">
        <w:rPr>
          <w:rFonts w:ascii="Museo Sans 300" w:eastAsia="Arial" w:hAnsi="Museo Sans 300" w:cstheme="minorHAnsi"/>
          <w:b/>
          <w:bCs/>
          <w:color w:val="00B050"/>
          <w:sz w:val="34"/>
          <w:szCs w:val="34"/>
          <w:lang w:val="de-DE" w:eastAsia="cs-CZ"/>
        </w:rPr>
        <w:t xml:space="preserve">Zoner Photo Studio X frühlinglich frisch: </w:t>
      </w:r>
      <w:r>
        <w:rPr>
          <w:rFonts w:ascii="Museo Sans 300" w:eastAsia="Arial" w:hAnsi="Museo Sans 300" w:cstheme="minorHAnsi"/>
          <w:b/>
          <w:bCs/>
          <w:color w:val="00B050"/>
          <w:sz w:val="34"/>
          <w:szCs w:val="34"/>
          <w:lang w:val="de-DE" w:eastAsia="cs-CZ"/>
        </w:rPr>
        <w:t>schnellere</w:t>
      </w:r>
      <w:r w:rsidRPr="00A90E82">
        <w:rPr>
          <w:rFonts w:ascii="Museo Sans 300" w:eastAsia="Arial" w:hAnsi="Museo Sans 300" w:cstheme="minorHAnsi"/>
          <w:b/>
          <w:bCs/>
          <w:color w:val="00B050"/>
          <w:sz w:val="34"/>
          <w:szCs w:val="34"/>
          <w:lang w:val="de-DE" w:eastAsia="cs-CZ"/>
        </w:rPr>
        <w:t xml:space="preserve"> und smartere RAWs und jetzt mit Face Aware Liquify </w:t>
      </w:r>
    </w:p>
    <w:p w:rsidR="00A90E82" w:rsidRPr="00A90E82" w:rsidRDefault="00EF374A" w:rsidP="00A90E82">
      <w:pPr>
        <w:rPr>
          <w:rFonts w:ascii="Museo Sans 300" w:hAnsi="Museo Sans 300"/>
          <w:b/>
          <w:bCs/>
          <w:lang w:val="de-DE"/>
        </w:rPr>
      </w:pPr>
      <w:r w:rsidRPr="00A90E82">
        <w:rPr>
          <w:rFonts w:ascii="Museo Sans 300" w:hAnsi="Museo Sans 300"/>
          <w:b/>
          <w:sz w:val="20"/>
          <w:szCs w:val="20"/>
          <w:lang w:val="de-DE"/>
        </w:rPr>
        <w:br/>
      </w:r>
      <w:r w:rsidR="002B2CED" w:rsidRPr="00A90E82">
        <w:rPr>
          <w:rFonts w:ascii="Museo Sans 300" w:hAnsi="Museo Sans 300"/>
          <w:b/>
          <w:lang w:val="de-DE"/>
        </w:rPr>
        <w:t>(</w:t>
      </w:r>
      <w:r w:rsidR="00A90E82" w:rsidRPr="00A90E82">
        <w:rPr>
          <w:rFonts w:ascii="Museo Sans 300" w:hAnsi="Museo Sans 300"/>
          <w:b/>
          <w:lang w:val="de-DE"/>
        </w:rPr>
        <w:t>03</w:t>
      </w:r>
      <w:r w:rsidR="002B2CED" w:rsidRPr="00A90E82">
        <w:rPr>
          <w:rFonts w:ascii="Museo Sans 300" w:hAnsi="Museo Sans 300"/>
          <w:b/>
          <w:lang w:val="de-DE"/>
        </w:rPr>
        <w:t xml:space="preserve">. </w:t>
      </w:r>
      <w:r w:rsidR="00A90E82" w:rsidRPr="00A90E82">
        <w:rPr>
          <w:rFonts w:ascii="Museo Sans 300" w:hAnsi="Museo Sans 300"/>
          <w:b/>
          <w:lang w:val="de-DE"/>
        </w:rPr>
        <w:t>April</w:t>
      </w:r>
      <w:r w:rsidR="002B2CED" w:rsidRPr="00A90E82">
        <w:rPr>
          <w:rFonts w:ascii="Museo Sans 300" w:hAnsi="Museo Sans 300"/>
          <w:b/>
          <w:lang w:val="de-DE"/>
        </w:rPr>
        <w:t xml:space="preserve"> 201</w:t>
      </w:r>
      <w:r w:rsidR="00A90E82" w:rsidRPr="00A90E82">
        <w:rPr>
          <w:rFonts w:ascii="Museo Sans 300" w:hAnsi="Museo Sans 300"/>
          <w:b/>
          <w:lang w:val="de-DE"/>
        </w:rPr>
        <w:t>9</w:t>
      </w:r>
      <w:r w:rsidR="002B2CED" w:rsidRPr="00A90E82">
        <w:rPr>
          <w:rFonts w:ascii="Museo Sans 300" w:hAnsi="Museo Sans 300"/>
          <w:b/>
          <w:lang w:val="de-DE"/>
        </w:rPr>
        <w:t xml:space="preserve">, Brünn) </w:t>
      </w:r>
      <w:r w:rsidR="00A90E82" w:rsidRPr="00A90E82">
        <w:rPr>
          <w:rFonts w:ascii="Museo Sans 300" w:hAnsi="Museo Sans 300"/>
          <w:b/>
          <w:bCs/>
          <w:lang w:val="de-DE"/>
        </w:rPr>
        <w:t>Der Allrounder für die Verwaltung und die Bearbeitung von Fotos Zoner Photo Studio X kommt in der aktualisierten Version mit elementaren Neuheiten. Die Software beschleunigt erheblich die Arbeit für User, die im RAW Format fotografieren. Zudem wird auch die Arbeit mit der Kombination RAW+JPEG viel einfacher. Dank der künstlichen Intelligenz ist ZPS X in der Lage, alle Gesichter zu erkennen und kinderleicht mit der Face Aware Liquify zu bearbeiten. Auch der enthaltene Videoeditor wurde dieses Mal optimiert.</w:t>
      </w:r>
    </w:p>
    <w:p w:rsidR="00A90E82" w:rsidRPr="00A90E82" w:rsidRDefault="007F798A" w:rsidP="00A90E82">
      <w:pPr>
        <w:pStyle w:val="Normlnweb"/>
        <w:spacing w:after="0"/>
        <w:rPr>
          <w:rFonts w:ascii="Museo Sans 300" w:eastAsia="Arial" w:hAnsi="Museo Sans 300" w:cstheme="minorBidi"/>
          <w:color w:val="00B050"/>
          <w:sz w:val="28"/>
          <w:szCs w:val="28"/>
          <w:lang w:val="de-DE"/>
        </w:rPr>
      </w:pPr>
      <w:r w:rsidRPr="00A90E82">
        <w:rPr>
          <w:rFonts w:ascii="Museo Sans 300" w:hAnsi="Museo Sans 300"/>
          <w:b/>
          <w:sz w:val="20"/>
          <w:szCs w:val="20"/>
          <w:lang w:val="de-DE"/>
        </w:rPr>
        <w:br/>
      </w:r>
      <w:r w:rsidR="00A90E82" w:rsidRPr="00A90E82">
        <w:rPr>
          <w:rFonts w:ascii="Museo Sans 300" w:eastAsia="Arial" w:hAnsi="Museo Sans 300" w:cstheme="minorBidi"/>
          <w:color w:val="00B050"/>
          <w:sz w:val="28"/>
          <w:szCs w:val="28"/>
          <w:lang w:val="de-DE"/>
        </w:rPr>
        <w:t>Schnellvorschau und Smart RAWs = blitzschnell mit RAWs arbeiten</w:t>
      </w:r>
    </w:p>
    <w:p w:rsidR="00A90E82" w:rsidRPr="00A90E82" w:rsidRDefault="00A90E82" w:rsidP="00A90E82">
      <w:pPr>
        <w:pStyle w:val="Normlnweb"/>
        <w:spacing w:after="0"/>
        <w:rPr>
          <w:rFonts w:ascii="Museo Sans 300" w:hAnsi="Museo Sans 300"/>
          <w:sz w:val="22"/>
          <w:lang w:val="de-DE"/>
        </w:rPr>
      </w:pPr>
      <w:r w:rsidRPr="00A90E82">
        <w:rPr>
          <w:rFonts w:ascii="Museo Sans 300" w:hAnsi="Museo Sans 300"/>
          <w:sz w:val="22"/>
          <w:lang w:val="de-DE"/>
        </w:rPr>
        <w:t>Ab jetzt bietet Zoner Photo Studio X erweiterte Möglichkeiten</w:t>
      </w:r>
      <w:r w:rsidRPr="00A90E82">
        <w:rPr>
          <w:rFonts w:ascii="Museo Sans 300" w:hAnsi="Museo Sans 300"/>
          <w:sz w:val="22"/>
          <w:lang w:val="de-DE"/>
        </w:rPr>
        <w:t>,</w:t>
      </w:r>
      <w:r w:rsidRPr="00A90E82">
        <w:rPr>
          <w:rFonts w:ascii="Museo Sans 300" w:hAnsi="Museo Sans 300"/>
          <w:sz w:val="22"/>
          <w:lang w:val="de-DE"/>
        </w:rPr>
        <w:t xml:space="preserve"> mit Aufnahmen im RAW Format zu </w:t>
      </w:r>
      <w:r>
        <w:rPr>
          <w:rFonts w:ascii="Museo Sans 300" w:hAnsi="Museo Sans 300"/>
          <w:sz w:val="22"/>
          <w:lang w:val="de-DE"/>
        </w:rPr>
        <w:t>arbeiten,</w:t>
      </w:r>
      <w:r w:rsidRPr="00A90E82">
        <w:rPr>
          <w:rFonts w:ascii="Museo Sans 300" w:hAnsi="Museo Sans 300"/>
          <w:sz w:val="22"/>
          <w:lang w:val="de-DE"/>
        </w:rPr>
        <w:t xml:space="preserve"> und passt sich den Bedürfnissen der User an. Mit der </w:t>
      </w:r>
      <w:r w:rsidRPr="00A90E82">
        <w:rPr>
          <w:rFonts w:ascii="Museo Sans 300" w:hAnsi="Museo Sans 300"/>
          <w:b/>
          <w:sz w:val="22"/>
          <w:lang w:val="de-DE"/>
        </w:rPr>
        <w:t>Schnellvorschau</w:t>
      </w:r>
      <w:r w:rsidRPr="00A90E82">
        <w:rPr>
          <w:rFonts w:ascii="Museo Sans 300" w:hAnsi="Museo Sans 300"/>
          <w:sz w:val="22"/>
          <w:lang w:val="de-DE"/>
        </w:rPr>
        <w:t xml:space="preserve"> ist es für den Nutzer möglich, eine große Anzahl </w:t>
      </w:r>
      <w:r>
        <w:rPr>
          <w:rFonts w:ascii="Museo Sans 300" w:hAnsi="Museo Sans 300"/>
          <w:sz w:val="22"/>
          <w:lang w:val="de-DE"/>
        </w:rPr>
        <w:t>Bildern</w:t>
      </w:r>
      <w:r w:rsidRPr="00A90E82">
        <w:rPr>
          <w:rFonts w:ascii="Museo Sans 300" w:hAnsi="Museo Sans 300"/>
          <w:sz w:val="22"/>
          <w:lang w:val="de-DE"/>
        </w:rPr>
        <w:t xml:space="preserve"> ohne Verzögerungen zu sortieren. Ferner kann der Bediener selbst bestimmen, wie sich ZPS X beim Laden von RAWs verhalten soll. </w:t>
      </w:r>
    </w:p>
    <w:p w:rsidR="00A90E82" w:rsidRPr="00A90E82" w:rsidRDefault="00A90E82" w:rsidP="00A90E82">
      <w:pPr>
        <w:pStyle w:val="Normlnweb"/>
        <w:spacing w:after="0"/>
        <w:rPr>
          <w:rFonts w:ascii="Museo Sans 300" w:hAnsi="Museo Sans 300"/>
          <w:sz w:val="22"/>
          <w:lang w:val="de-DE"/>
        </w:rPr>
      </w:pPr>
    </w:p>
    <w:p w:rsidR="00A90E82" w:rsidRPr="00A90E82" w:rsidRDefault="00A90E82" w:rsidP="00A90E82">
      <w:pPr>
        <w:pStyle w:val="Normlnweb"/>
        <w:spacing w:after="0"/>
        <w:rPr>
          <w:rFonts w:ascii="Museo Sans 300" w:hAnsi="Museo Sans 300"/>
          <w:sz w:val="22"/>
          <w:lang w:val="de-DE"/>
        </w:rPr>
      </w:pPr>
      <w:r w:rsidRPr="00A90E82">
        <w:rPr>
          <w:rFonts w:ascii="Museo Sans 300" w:hAnsi="Museo Sans 300"/>
          <w:i/>
          <w:iCs/>
          <w:sz w:val="22"/>
          <w:lang w:val="de-DE"/>
        </w:rPr>
        <w:t xml:space="preserve">„Mithilfe der </w:t>
      </w:r>
      <w:r w:rsidRPr="00A90E82">
        <w:rPr>
          <w:rFonts w:ascii="Museo Sans 300" w:hAnsi="Museo Sans 300"/>
          <w:b/>
          <w:i/>
          <w:iCs/>
          <w:sz w:val="22"/>
          <w:lang w:val="de-DE"/>
        </w:rPr>
        <w:t>Smart RAWs</w:t>
      </w:r>
      <w:r w:rsidRPr="00A90E82">
        <w:rPr>
          <w:rFonts w:ascii="Museo Sans 300" w:hAnsi="Museo Sans 300"/>
          <w:i/>
          <w:iCs/>
          <w:sz w:val="22"/>
          <w:lang w:val="de-DE"/>
        </w:rPr>
        <w:t xml:space="preserve"> sparen Fotografen viel Zeit bei der Bearbeitung von RAW Bildern im Modul Entwickeln. Die langen und nervenden Wartezeiten bis eine RAW Datei endlich geladen ist, um mit der Bildbearbeitung loslegen zu können ist vorbei – User können jetzt sofort RAWs bearbeiten. Je nach Arbeitsworkflow hat jetzt jeder User die Möglichkeit, das Vorladen der RAWs einzustellen und dies für jeden einzelnen Ordner im Katalog – das war bis dato nicht möglich“, </w:t>
      </w:r>
      <w:r w:rsidRPr="00A90E82">
        <w:rPr>
          <w:rFonts w:ascii="Museo Sans 300" w:hAnsi="Museo Sans 300"/>
          <w:iCs/>
          <w:sz w:val="22"/>
          <w:lang w:val="de-DE"/>
        </w:rPr>
        <w:t>berichtet der Produktmanager von Zoner Photo Studio</w:t>
      </w:r>
      <w:r w:rsidRPr="00A90E82">
        <w:rPr>
          <w:rFonts w:ascii="Museo Sans 300" w:hAnsi="Museo Sans 300"/>
          <w:sz w:val="22"/>
          <w:lang w:val="de-DE"/>
        </w:rPr>
        <w:t xml:space="preserve"> Jan Kupčík.</w:t>
      </w:r>
    </w:p>
    <w:p w:rsidR="00A90E82" w:rsidRDefault="00A90E82" w:rsidP="00A90E82">
      <w:pPr>
        <w:pStyle w:val="Normlnweb"/>
        <w:spacing w:after="0"/>
        <w:rPr>
          <w:rFonts w:ascii="Museo Sans 300" w:hAnsi="Museo Sans 300"/>
          <w:sz w:val="20"/>
          <w:lang w:val="de-DE"/>
        </w:rPr>
      </w:pPr>
    </w:p>
    <w:p w:rsidR="00A90E82" w:rsidRDefault="00A90E82" w:rsidP="00A90E82">
      <w:pPr>
        <w:pStyle w:val="Normlnweb"/>
        <w:spacing w:after="0"/>
        <w:rPr>
          <w:rFonts w:ascii="Museo Sans 300" w:hAnsi="Museo Sans 300"/>
          <w:sz w:val="20"/>
          <w:lang w:val="de-DE"/>
        </w:rPr>
      </w:pPr>
    </w:p>
    <w:p w:rsidR="00A90E82" w:rsidRPr="00A90E82" w:rsidRDefault="00A90E82" w:rsidP="00A90E82">
      <w:pPr>
        <w:pStyle w:val="Normlnweb"/>
        <w:spacing w:after="0"/>
        <w:ind w:right="180"/>
        <w:rPr>
          <w:rFonts w:ascii="Museo Sans 300" w:eastAsia="Arial" w:hAnsi="Museo Sans 300" w:cstheme="minorBidi"/>
          <w:color w:val="00B050"/>
          <w:sz w:val="28"/>
          <w:szCs w:val="28"/>
          <w:lang w:val="de-DE"/>
        </w:rPr>
      </w:pPr>
      <w:r w:rsidRPr="00A90E82">
        <w:rPr>
          <w:rFonts w:ascii="Museo Sans 300" w:eastAsia="Arial" w:hAnsi="Museo Sans 300" w:cstheme="minorBidi"/>
          <w:color w:val="00B050"/>
          <w:sz w:val="28"/>
          <w:szCs w:val="28"/>
          <w:lang w:val="de-DE"/>
        </w:rPr>
        <w:t>Effektives Management von RAW+JPG</w:t>
      </w:r>
    </w:p>
    <w:p w:rsidR="00A90E82" w:rsidRPr="00A90E82" w:rsidRDefault="00A90E82" w:rsidP="00A90E82">
      <w:pPr>
        <w:pStyle w:val="Normlnweb"/>
        <w:spacing w:after="0"/>
        <w:rPr>
          <w:rFonts w:ascii="Museo Sans 300" w:hAnsi="Museo Sans 300"/>
          <w:sz w:val="22"/>
          <w:lang w:val="de-DE"/>
        </w:rPr>
      </w:pPr>
      <w:r w:rsidRPr="00A90E82">
        <w:rPr>
          <w:rFonts w:ascii="Museo Sans 300" w:hAnsi="Museo Sans 300"/>
          <w:sz w:val="22"/>
          <w:lang w:val="de-DE"/>
        </w:rPr>
        <w:t>Das Masterupdate wird auch die Personen erfreuen, die beim Fotografieren oftmals in der Kombination RAW+JPG fotografieren. Neben der allgemeinen Gruppierungseinstellungen, kann man jetzt die G</w:t>
      </w:r>
      <w:r w:rsidRPr="00A90E82">
        <w:rPr>
          <w:rFonts w:ascii="Museo Sans 300" w:hAnsi="Museo Sans 300"/>
          <w:b/>
          <w:sz w:val="22"/>
          <w:lang w:val="de-DE"/>
        </w:rPr>
        <w:t xml:space="preserve">ruppierung auch für einzelne Dateipaare </w:t>
      </w:r>
      <w:r w:rsidRPr="00A90E82">
        <w:rPr>
          <w:rFonts w:ascii="Museo Sans 300" w:hAnsi="Museo Sans 300"/>
          <w:sz w:val="22"/>
          <w:lang w:val="de-DE"/>
        </w:rPr>
        <w:t>im Modul Manager und Entwickeln anpassen.</w:t>
      </w:r>
      <w:r w:rsidRPr="00A90E82">
        <w:rPr>
          <w:rFonts w:ascii="Museo Sans 300" w:hAnsi="Museo Sans 300"/>
          <w:sz w:val="22"/>
          <w:lang w:val="de-DE"/>
        </w:rPr>
        <w:br/>
      </w:r>
      <w:r w:rsidRPr="00A90E82">
        <w:rPr>
          <w:rFonts w:ascii="Museo Sans 300" w:hAnsi="Museo Sans 300"/>
          <w:sz w:val="22"/>
          <w:lang w:val="de-DE"/>
        </w:rPr>
        <w:br/>
        <w:t xml:space="preserve">Bei den Bearbeitungen im Modul Entwickeln kann man darüber hinaus die durchgeführten </w:t>
      </w:r>
      <w:r w:rsidRPr="00A90E82">
        <w:rPr>
          <w:rFonts w:ascii="Museo Sans 300" w:hAnsi="Museo Sans 300"/>
          <w:b/>
          <w:sz w:val="22"/>
          <w:lang w:val="de-DE"/>
        </w:rPr>
        <w:t>Bearbeitungschritte</w:t>
      </w:r>
      <w:r w:rsidRPr="00A90E82">
        <w:rPr>
          <w:rFonts w:ascii="Museo Sans 300" w:hAnsi="Museo Sans 300"/>
          <w:sz w:val="22"/>
          <w:lang w:val="de-DE"/>
        </w:rPr>
        <w:t xml:space="preserve"> an einem Bild (z. B. im RAW Format) kopieren und auf die andere Aufnahme (z. B. JPG Format) </w:t>
      </w:r>
      <w:r w:rsidRPr="00A90E82">
        <w:rPr>
          <w:rFonts w:ascii="Museo Sans 300" w:hAnsi="Museo Sans 300"/>
          <w:b/>
          <w:sz w:val="22"/>
          <w:lang w:val="de-DE"/>
        </w:rPr>
        <w:t>übertragen</w:t>
      </w:r>
      <w:r w:rsidRPr="00A90E82">
        <w:rPr>
          <w:rFonts w:ascii="Museo Sans 300" w:hAnsi="Museo Sans 300"/>
          <w:sz w:val="22"/>
          <w:lang w:val="de-DE"/>
        </w:rPr>
        <w:t>.</w:t>
      </w:r>
    </w:p>
    <w:p w:rsidR="00A90E82" w:rsidRPr="00216CEE" w:rsidRDefault="00A90E82" w:rsidP="00A90E82">
      <w:pPr>
        <w:pStyle w:val="Normlnweb"/>
        <w:spacing w:after="0"/>
        <w:rPr>
          <w:rFonts w:ascii="Museo Sans 300" w:hAnsi="Museo Sans 300"/>
          <w:lang w:val="de-DE"/>
        </w:rPr>
      </w:pPr>
    </w:p>
    <w:p w:rsidR="00A90E82" w:rsidRDefault="00A90E82" w:rsidP="00A90E82">
      <w:pPr>
        <w:pStyle w:val="Normlnweb"/>
        <w:spacing w:after="0"/>
        <w:rPr>
          <w:rFonts w:ascii="Museo Sans 700" w:hAnsi="Museo Sans 700"/>
          <w:b/>
          <w:bCs/>
          <w:lang w:val="de-DE"/>
        </w:rPr>
      </w:pPr>
    </w:p>
    <w:p w:rsidR="00A90E82" w:rsidRPr="00A90E82" w:rsidRDefault="00A90E82" w:rsidP="00A90E82">
      <w:pPr>
        <w:pStyle w:val="Normlnweb"/>
        <w:spacing w:after="0"/>
        <w:rPr>
          <w:rFonts w:ascii="Museo Sans 300" w:eastAsia="Arial" w:hAnsi="Museo Sans 300" w:cstheme="minorBidi"/>
          <w:color w:val="00B050"/>
          <w:sz w:val="28"/>
          <w:szCs w:val="28"/>
          <w:lang w:val="de-DE"/>
        </w:rPr>
      </w:pPr>
      <w:r w:rsidRPr="00A90E82">
        <w:rPr>
          <w:rFonts w:ascii="Museo Sans 300" w:eastAsia="Arial" w:hAnsi="Museo Sans 300" w:cstheme="minorBidi"/>
          <w:color w:val="00B050"/>
          <w:sz w:val="28"/>
          <w:szCs w:val="28"/>
          <w:lang w:val="de-DE"/>
        </w:rPr>
        <w:t>Face Aware Liquify und Anonymysierungsfunktion</w:t>
      </w:r>
    </w:p>
    <w:p w:rsidR="00A90E82" w:rsidRPr="00A90E82" w:rsidRDefault="00A90E82" w:rsidP="00A90E82">
      <w:pPr>
        <w:pStyle w:val="Normlnweb"/>
        <w:spacing w:after="0"/>
        <w:rPr>
          <w:rFonts w:ascii="Museo Sans 300" w:hAnsi="Museo Sans 300"/>
          <w:sz w:val="22"/>
          <w:szCs w:val="22"/>
          <w:lang w:val="de-DE"/>
        </w:rPr>
      </w:pPr>
      <w:r w:rsidRPr="00A90E82">
        <w:rPr>
          <w:rFonts w:ascii="Museo Sans 300" w:hAnsi="Museo Sans 300"/>
          <w:sz w:val="22"/>
          <w:szCs w:val="22"/>
          <w:lang w:val="de-DE"/>
        </w:rPr>
        <w:t xml:space="preserve">Die künstliche Intelligenz in ZPS X ermöglicht jetzt endlich die </w:t>
      </w:r>
      <w:r>
        <w:rPr>
          <w:rFonts w:ascii="Museo Sans 300" w:hAnsi="Museo Sans 300"/>
          <w:sz w:val="22"/>
          <w:szCs w:val="22"/>
          <w:lang w:val="de-DE"/>
        </w:rPr>
        <w:t>Gesichtserkennung</w:t>
      </w:r>
      <w:r w:rsidRPr="00A90E82">
        <w:rPr>
          <w:rFonts w:ascii="Museo Sans 300" w:hAnsi="Museo Sans 300"/>
          <w:sz w:val="22"/>
          <w:szCs w:val="22"/>
          <w:lang w:val="de-DE"/>
        </w:rPr>
        <w:t xml:space="preserve"> sowie </w:t>
      </w:r>
      <w:r w:rsidRPr="00A90E82">
        <w:rPr>
          <w:rFonts w:ascii="Museo Sans 300" w:hAnsi="Museo Sans 300"/>
          <w:b/>
          <w:sz w:val="22"/>
          <w:szCs w:val="22"/>
          <w:lang w:val="de-DE"/>
        </w:rPr>
        <w:t xml:space="preserve">Bearbeitung von Gesichtsmerkmalen </w:t>
      </w:r>
      <w:r w:rsidRPr="00A90E82">
        <w:rPr>
          <w:rFonts w:ascii="Museo Sans 300" w:hAnsi="Museo Sans 300"/>
          <w:sz w:val="22"/>
          <w:szCs w:val="22"/>
          <w:lang w:val="de-DE"/>
        </w:rPr>
        <w:t>(</w:t>
      </w:r>
      <w:r w:rsidRPr="00A90E82">
        <w:rPr>
          <w:rFonts w:ascii="Museo Sans 300" w:hAnsi="Museo Sans 300"/>
          <w:b/>
          <w:sz w:val="22"/>
          <w:szCs w:val="22"/>
          <w:lang w:val="de-DE"/>
        </w:rPr>
        <w:t>Face Aware Liquify</w:t>
      </w:r>
      <w:r w:rsidRPr="00A90E82">
        <w:rPr>
          <w:rFonts w:ascii="Museo Sans 300" w:hAnsi="Museo Sans 300"/>
          <w:sz w:val="22"/>
          <w:szCs w:val="22"/>
          <w:lang w:val="de-DE"/>
        </w:rPr>
        <w:t xml:space="preserve">), was Liebhaber von Retuschen bestimmt erfreuen wird. Langwierige </w:t>
      </w:r>
      <w:r>
        <w:rPr>
          <w:rFonts w:ascii="Museo Sans 300" w:hAnsi="Museo Sans 300"/>
          <w:sz w:val="22"/>
          <w:szCs w:val="22"/>
          <w:lang w:val="de-DE"/>
        </w:rPr>
        <w:t>Arbeitsschritte</w:t>
      </w:r>
      <w:r w:rsidRPr="00A90E82">
        <w:rPr>
          <w:rFonts w:ascii="Museo Sans 300" w:hAnsi="Museo Sans 300"/>
          <w:sz w:val="22"/>
          <w:szCs w:val="22"/>
          <w:lang w:val="de-DE"/>
        </w:rPr>
        <w:t xml:space="preserve"> mit den Auswahlwerkzeugen und anderen Bearbeitungstool entfallen hierdurch. Stattdessen können Sie mithilfe der Schieberegler bei diesem Instrument, 20 </w:t>
      </w:r>
      <w:r>
        <w:rPr>
          <w:rFonts w:ascii="Museo Sans 300" w:hAnsi="Museo Sans 300"/>
          <w:sz w:val="22"/>
          <w:szCs w:val="22"/>
          <w:lang w:val="de-DE"/>
        </w:rPr>
        <w:t>Gesichtsmerkmale</w:t>
      </w:r>
      <w:r w:rsidRPr="00A90E82">
        <w:rPr>
          <w:rFonts w:ascii="Museo Sans 300" w:hAnsi="Museo Sans 300"/>
          <w:sz w:val="22"/>
          <w:szCs w:val="22"/>
          <w:lang w:val="de-DE"/>
        </w:rPr>
        <w:t xml:space="preserve"> bearbeiten: z. B. die Gesichtsform, die Augen, die Nase, den Mund und sogar das linke sowie rechte Auge einzeln. </w:t>
      </w:r>
    </w:p>
    <w:p w:rsidR="00A90E82" w:rsidRPr="00A90E82" w:rsidRDefault="00A90E82" w:rsidP="00A90E82">
      <w:pPr>
        <w:pStyle w:val="Normlnweb"/>
        <w:spacing w:after="0"/>
        <w:rPr>
          <w:rFonts w:ascii="Museo Sans 300" w:hAnsi="Museo Sans 300"/>
          <w:sz w:val="22"/>
          <w:szCs w:val="22"/>
          <w:lang w:val="de-DE"/>
        </w:rPr>
      </w:pPr>
    </w:p>
    <w:p w:rsidR="00A90E82" w:rsidRPr="00A90E82" w:rsidRDefault="00A90E82" w:rsidP="00A90E82">
      <w:pPr>
        <w:pStyle w:val="Normlnweb"/>
        <w:spacing w:after="0"/>
        <w:rPr>
          <w:rFonts w:ascii="Museo Sans 700" w:hAnsi="Museo Sans 700"/>
          <w:sz w:val="22"/>
          <w:szCs w:val="22"/>
          <w:lang w:val="de-DE"/>
        </w:rPr>
      </w:pPr>
      <w:r w:rsidRPr="00A90E82">
        <w:rPr>
          <w:rFonts w:ascii="Museo Sans 300" w:hAnsi="Museo Sans 300"/>
          <w:sz w:val="22"/>
          <w:szCs w:val="22"/>
          <w:lang w:val="de-DE"/>
        </w:rPr>
        <w:t>In Bezug auf die DSGVO bietet das Programm zudem die Möglichkeit, mehrere Gesichter auf dem dem Foto gleichzeitig zu erkennen und weichzuzeichnen bzw. zu anonymisieren.</w:t>
      </w:r>
    </w:p>
    <w:p w:rsidR="00A90E82" w:rsidRPr="00216CEE" w:rsidRDefault="00A90E82" w:rsidP="00A90E82">
      <w:pPr>
        <w:pStyle w:val="Normlnweb"/>
        <w:spacing w:after="0"/>
        <w:rPr>
          <w:rFonts w:ascii="Museo Sans 300" w:hAnsi="Museo Sans 300"/>
          <w:lang w:val="de-DE"/>
        </w:rPr>
      </w:pPr>
    </w:p>
    <w:p w:rsidR="00A90E82" w:rsidRPr="00A90E82" w:rsidRDefault="00A90E82" w:rsidP="00A90E82">
      <w:pPr>
        <w:pStyle w:val="Normlnweb"/>
        <w:spacing w:after="0"/>
        <w:rPr>
          <w:rFonts w:ascii="Museo Sans 300" w:eastAsia="Arial" w:hAnsi="Museo Sans 300" w:cstheme="minorBidi"/>
          <w:color w:val="00B050"/>
          <w:sz w:val="28"/>
          <w:szCs w:val="28"/>
          <w:lang w:val="de-DE"/>
        </w:rPr>
      </w:pPr>
      <w:r w:rsidRPr="00A90E82">
        <w:rPr>
          <w:rFonts w:ascii="Museo Sans 300" w:eastAsia="Arial" w:hAnsi="Museo Sans 300" w:cstheme="minorBidi"/>
          <w:color w:val="00B050"/>
          <w:sz w:val="28"/>
          <w:szCs w:val="28"/>
          <w:lang w:val="de-DE"/>
        </w:rPr>
        <w:t>Deformationstools in einem neuen Gewand</w:t>
      </w:r>
    </w:p>
    <w:p w:rsidR="00A90E82" w:rsidRPr="00A90E82" w:rsidRDefault="00A90E82" w:rsidP="00A90E82">
      <w:pPr>
        <w:pStyle w:val="Normlnweb"/>
        <w:spacing w:after="0"/>
        <w:rPr>
          <w:rFonts w:ascii="Museo Sans 300" w:hAnsi="Museo Sans 300"/>
          <w:sz w:val="22"/>
          <w:shd w:val="clear" w:color="auto" w:fill="FFFFFF"/>
          <w:lang w:val="de-DE"/>
        </w:rPr>
      </w:pPr>
      <w:r w:rsidRPr="00A90E82">
        <w:rPr>
          <w:rFonts w:ascii="Museo Sans 300" w:hAnsi="Museo Sans 300"/>
          <w:sz w:val="22"/>
          <w:shd w:val="clear" w:color="auto" w:fill="FFFFFF"/>
          <w:lang w:val="de-DE"/>
        </w:rPr>
        <w:t xml:space="preserve">Die Deformationstools sind jetzt im Menü mehr in Augenreichweite und die breite Palette an Möglichkeiten ist jetzt um das Glätteisen erweitert worden. Mit Ihm kann das Ausmaß der einzelnen Deformationen reduziert werden, wodurch die Bearbeitung natürlicher wirkt. </w:t>
      </w:r>
    </w:p>
    <w:p w:rsidR="00A90E82" w:rsidRPr="00216CEE" w:rsidRDefault="00A90E82" w:rsidP="00A90E82">
      <w:pPr>
        <w:pStyle w:val="Normlnweb"/>
        <w:spacing w:after="0"/>
        <w:rPr>
          <w:rFonts w:ascii="Museo Sans 300" w:hAnsi="Museo Sans 300"/>
          <w:lang w:val="de-DE"/>
        </w:rPr>
      </w:pPr>
    </w:p>
    <w:p w:rsidR="00A90E82" w:rsidRPr="00A90E82" w:rsidRDefault="00A90E82" w:rsidP="00A90E82">
      <w:pPr>
        <w:pStyle w:val="Normlnweb"/>
        <w:spacing w:after="0"/>
        <w:rPr>
          <w:rFonts w:ascii="Museo Sans 300" w:eastAsia="Arial" w:hAnsi="Museo Sans 300" w:cstheme="minorBidi"/>
          <w:color w:val="00B050"/>
          <w:sz w:val="28"/>
          <w:szCs w:val="28"/>
          <w:lang w:val="de-DE"/>
        </w:rPr>
      </w:pPr>
      <w:r w:rsidRPr="00A90E82">
        <w:rPr>
          <w:rFonts w:ascii="Museo Sans 300" w:eastAsia="Arial" w:hAnsi="Museo Sans 300" w:cstheme="minorBidi"/>
          <w:color w:val="00B050"/>
          <w:sz w:val="28"/>
          <w:szCs w:val="28"/>
          <w:lang w:val="de-DE"/>
        </w:rPr>
        <w:t>Neue Funktionen im Videoeditor</w:t>
      </w:r>
    </w:p>
    <w:p w:rsidR="00A90E82" w:rsidRPr="00A90E82" w:rsidRDefault="00A90E82" w:rsidP="00A90E82">
      <w:pPr>
        <w:pStyle w:val="Normlnweb"/>
        <w:spacing w:after="0"/>
        <w:rPr>
          <w:rFonts w:ascii="Museo Sans 300" w:hAnsi="Museo Sans 300"/>
          <w:sz w:val="22"/>
          <w:lang w:val="de-DE"/>
        </w:rPr>
      </w:pPr>
      <w:r w:rsidRPr="00A90E82">
        <w:rPr>
          <w:rFonts w:ascii="Museo Sans 300" w:hAnsi="Museo Sans 300"/>
          <w:sz w:val="22"/>
          <w:lang w:val="de-DE"/>
        </w:rPr>
        <w:t>Videoclips können jetzt verlangsamt oder lange Szenen verkürzt werden. Hierdurch können tolle Effekte erzielt werden. Ferner ist die Funktion sehr einfach zu bedienen.</w:t>
      </w:r>
    </w:p>
    <w:p w:rsidR="00A90E82" w:rsidRPr="00A90E82" w:rsidRDefault="00A90E82" w:rsidP="00A90E82">
      <w:pPr>
        <w:pStyle w:val="Normlnweb"/>
        <w:spacing w:after="0"/>
        <w:rPr>
          <w:rFonts w:ascii="Museo Sans 300" w:hAnsi="Museo Sans 300"/>
          <w:sz w:val="22"/>
          <w:lang w:val="de-DE"/>
        </w:rPr>
      </w:pPr>
    </w:p>
    <w:p w:rsidR="00A90E82" w:rsidRPr="00A90E82" w:rsidRDefault="00A90E82" w:rsidP="00A90E82">
      <w:pPr>
        <w:pStyle w:val="Normlnweb"/>
        <w:spacing w:after="0"/>
        <w:rPr>
          <w:rFonts w:ascii="Museo Sans 300" w:hAnsi="Museo Sans 300"/>
          <w:sz w:val="22"/>
          <w:lang w:val="de-DE"/>
        </w:rPr>
      </w:pPr>
      <w:r w:rsidRPr="00A90E82">
        <w:rPr>
          <w:rFonts w:ascii="Museo Sans 300" w:hAnsi="Museo Sans 300"/>
          <w:sz w:val="22"/>
          <w:lang w:val="de-DE"/>
        </w:rPr>
        <w:t>Genauso wie der Wunsch, die Videoclips kopfüber umdrehen zu können, wünschten sich viele Nutzer auch die Möglichkeit, mehrere Clips auf der Zeitachse gleichzeitig bearbeiten zu können. Ferner werden automatisch mit dem Ziehen von Elementen auf die Zeitachse, neue Spuren erstellt.</w:t>
      </w:r>
    </w:p>
    <w:p w:rsidR="00A90E82" w:rsidRPr="00216CEE" w:rsidRDefault="00A90E82" w:rsidP="00A90E82">
      <w:pPr>
        <w:pStyle w:val="Normlnweb"/>
        <w:spacing w:after="0"/>
        <w:rPr>
          <w:rFonts w:ascii="Museo Sans 300" w:hAnsi="Museo Sans 300"/>
          <w:lang w:val="de-DE"/>
        </w:rPr>
      </w:pPr>
    </w:p>
    <w:p w:rsidR="00A90E82" w:rsidRPr="00A90E82" w:rsidRDefault="00A90E82" w:rsidP="00A90E82">
      <w:pPr>
        <w:pStyle w:val="Normlnweb"/>
        <w:spacing w:after="0"/>
        <w:rPr>
          <w:rFonts w:ascii="Museo Sans 300" w:eastAsia="Arial" w:hAnsi="Museo Sans 300" w:cstheme="minorBidi"/>
          <w:color w:val="00B050"/>
          <w:sz w:val="28"/>
          <w:szCs w:val="28"/>
          <w:lang w:val="de-DE"/>
        </w:rPr>
      </w:pPr>
      <w:r w:rsidRPr="00A90E82">
        <w:rPr>
          <w:rFonts w:ascii="Museo Sans 300" w:eastAsia="Arial" w:hAnsi="Museo Sans 300" w:cstheme="minorBidi"/>
          <w:color w:val="00B050"/>
          <w:sz w:val="28"/>
          <w:szCs w:val="28"/>
          <w:lang w:val="de-DE"/>
        </w:rPr>
        <w:t>Weitere erwähnenswerte Verbesserungen</w:t>
      </w:r>
    </w:p>
    <w:p w:rsidR="00A90E82" w:rsidRPr="00A90E82" w:rsidRDefault="00A90E82" w:rsidP="00A90E82">
      <w:pPr>
        <w:pStyle w:val="Normlnweb"/>
        <w:numPr>
          <w:ilvl w:val="0"/>
          <w:numId w:val="2"/>
        </w:numPr>
        <w:spacing w:after="0" w:line="240" w:lineRule="auto"/>
        <w:textAlignment w:val="baseline"/>
        <w:rPr>
          <w:rFonts w:ascii="Museo Sans 300" w:hAnsi="Museo Sans 300"/>
          <w:sz w:val="22"/>
          <w:lang w:val="de-DE"/>
        </w:rPr>
      </w:pPr>
      <w:r w:rsidRPr="00A90E82">
        <w:rPr>
          <w:rFonts w:ascii="Museo Sans 300" w:hAnsi="Museo Sans 300"/>
          <w:b/>
          <w:sz w:val="22"/>
          <w:lang w:val="de-DE"/>
        </w:rPr>
        <w:t>Ordner per Drag &amp; drop zum Katalog hinzufügen</w:t>
      </w:r>
      <w:r w:rsidRPr="00A90E82">
        <w:rPr>
          <w:rFonts w:ascii="Museo Sans 300" w:hAnsi="Museo Sans 300"/>
          <w:sz w:val="22"/>
          <w:lang w:val="de-DE"/>
        </w:rPr>
        <w:t xml:space="preserve">, anstatt über das Katalogmenü. </w:t>
      </w:r>
    </w:p>
    <w:p w:rsidR="00A90E82" w:rsidRPr="00A90E82" w:rsidRDefault="00A90E82" w:rsidP="00A90E82">
      <w:pPr>
        <w:pStyle w:val="Normlnweb"/>
        <w:numPr>
          <w:ilvl w:val="0"/>
          <w:numId w:val="2"/>
        </w:numPr>
        <w:spacing w:after="0" w:line="240" w:lineRule="auto"/>
        <w:textAlignment w:val="baseline"/>
        <w:rPr>
          <w:rFonts w:ascii="Museo Sans 300" w:hAnsi="Museo Sans 300"/>
          <w:sz w:val="22"/>
          <w:lang w:val="de-DE"/>
        </w:rPr>
      </w:pPr>
      <w:r w:rsidRPr="00A90E82">
        <w:rPr>
          <w:rFonts w:ascii="Museo Sans 300" w:hAnsi="Museo Sans 300"/>
          <w:b/>
          <w:sz w:val="22"/>
          <w:lang w:val="de-DE"/>
        </w:rPr>
        <w:t>Direktes (destruktives) Speichern im Modul Entwickeln</w:t>
      </w:r>
      <w:r w:rsidRPr="00A90E82">
        <w:rPr>
          <w:rFonts w:ascii="Museo Sans 300" w:hAnsi="Museo Sans 300"/>
          <w:sz w:val="22"/>
          <w:lang w:val="de-DE"/>
        </w:rPr>
        <w:t xml:space="preserve"> möglich. Hierdurch muss das Bild für die Veröffentlichung nicht erst exportiert werden. </w:t>
      </w:r>
    </w:p>
    <w:p w:rsidR="00A90E82" w:rsidRPr="00A90E82" w:rsidRDefault="00A90E82" w:rsidP="00A90E82">
      <w:pPr>
        <w:pStyle w:val="Normlnweb"/>
        <w:numPr>
          <w:ilvl w:val="0"/>
          <w:numId w:val="2"/>
        </w:numPr>
        <w:spacing w:after="0" w:line="240" w:lineRule="auto"/>
        <w:textAlignment w:val="baseline"/>
        <w:rPr>
          <w:rFonts w:ascii="Museo Sans 300" w:hAnsi="Museo Sans 300"/>
          <w:sz w:val="22"/>
        </w:rPr>
      </w:pPr>
      <w:r w:rsidRPr="00A90E82">
        <w:rPr>
          <w:rFonts w:ascii="Museo Sans 300" w:hAnsi="Museo Sans 300"/>
          <w:sz w:val="22"/>
        </w:rPr>
        <w:t xml:space="preserve">Erstellung des Indexdrucks </w:t>
      </w:r>
      <w:r w:rsidRPr="00A90E82">
        <w:rPr>
          <w:rFonts w:ascii="Museo Sans 300" w:hAnsi="Museo Sans 300"/>
          <w:b/>
          <w:sz w:val="22"/>
        </w:rPr>
        <w:t>12x schneller</w:t>
      </w:r>
      <w:r w:rsidRPr="00A90E82">
        <w:rPr>
          <w:rFonts w:ascii="Museo Sans 300" w:hAnsi="Museo Sans 300"/>
          <w:sz w:val="22"/>
        </w:rPr>
        <w:t>.</w:t>
      </w:r>
    </w:p>
    <w:p w:rsidR="00A90E82" w:rsidRPr="00A90E82" w:rsidRDefault="00A90E82" w:rsidP="00A90E82">
      <w:pPr>
        <w:pStyle w:val="Normlnweb"/>
        <w:spacing w:after="0"/>
        <w:ind w:left="720"/>
        <w:textAlignment w:val="baseline"/>
        <w:rPr>
          <w:rFonts w:ascii="Museo Sans 300" w:hAnsi="Museo Sans 300"/>
          <w:sz w:val="22"/>
        </w:rPr>
      </w:pPr>
    </w:p>
    <w:p w:rsidR="00A90E82" w:rsidRPr="00A90E82" w:rsidRDefault="00A90E82" w:rsidP="00A90E82">
      <w:pPr>
        <w:pStyle w:val="Normlnweb"/>
        <w:spacing w:after="240"/>
        <w:textAlignment w:val="baseline"/>
        <w:rPr>
          <w:rFonts w:ascii="Museo Sans 300" w:hAnsi="Museo Sans 300"/>
          <w:sz w:val="22"/>
        </w:rPr>
      </w:pPr>
      <w:r w:rsidRPr="00A90E82">
        <w:rPr>
          <w:rFonts w:ascii="Museo Sans 300" w:hAnsi="Museo Sans 300"/>
          <w:sz w:val="22"/>
        </w:rPr>
        <w:t>Beim ersten Start führt Zoner Photo Studio X eine Reindexierung des Katalogs durch. Der User hat jedoch immer die Möglichkeit, diesen Prozess zu pausieren und später fortzufahren.</w:t>
      </w:r>
    </w:p>
    <w:p w:rsidR="00A90E82" w:rsidRPr="001117BF" w:rsidRDefault="00A90E82" w:rsidP="00A90E82">
      <w:pPr>
        <w:pStyle w:val="Normlnweb"/>
        <w:spacing w:after="0"/>
        <w:rPr>
          <w:rFonts w:ascii="Museo Sans 700" w:hAnsi="Museo Sans 700"/>
        </w:rPr>
      </w:pPr>
      <w:r>
        <w:rPr>
          <w:rFonts w:ascii="Museo Sans 700" w:hAnsi="Museo Sans 700"/>
          <w:b/>
          <w:bCs/>
        </w:rPr>
        <w:t>Erweiterter Testzeitraum</w:t>
      </w:r>
      <w:r w:rsidRPr="001117BF">
        <w:rPr>
          <w:rFonts w:ascii="Museo Sans 700" w:hAnsi="Museo Sans 700"/>
          <w:b/>
          <w:bCs/>
        </w:rPr>
        <w:t>!</w:t>
      </w:r>
    </w:p>
    <w:p w:rsidR="00A90E82" w:rsidRDefault="00A90E82" w:rsidP="00A90E82">
      <w:pPr>
        <w:pStyle w:val="Normlnweb"/>
        <w:tabs>
          <w:tab w:val="left" w:pos="851"/>
        </w:tabs>
        <w:spacing w:after="0"/>
        <w:rPr>
          <w:rFonts w:ascii="Museo Sans 300" w:hAnsi="Museo Sans 300"/>
          <w:iCs/>
        </w:rPr>
      </w:pPr>
      <w:r w:rsidRPr="00A90E82">
        <w:rPr>
          <w:rFonts w:ascii="Museo Sans 300" w:hAnsi="Museo Sans 300"/>
          <w:iCs/>
          <w:sz w:val="22"/>
        </w:rPr>
        <w:t>Usern, die bereits eine ältere ZPS X Version getestet haben, haben jetzt die Möglichkeit, die Software nochmals für 15 Tage zu testen (früher nur 10 Tage), um die neuen Funktionen auszuprobieren</w:t>
      </w:r>
      <w:r>
        <w:rPr>
          <w:rFonts w:ascii="Museo Sans 300" w:hAnsi="Museo Sans 300"/>
          <w:iCs/>
        </w:rPr>
        <w:t>.</w:t>
      </w:r>
    </w:p>
    <w:p w:rsidR="00A90E82" w:rsidRPr="008C5A65" w:rsidRDefault="00A90E82" w:rsidP="00A90E82">
      <w:pPr>
        <w:pStyle w:val="Normlnweb"/>
        <w:pBdr>
          <w:bottom w:val="single" w:sz="4" w:space="1" w:color="auto"/>
        </w:pBdr>
        <w:spacing w:after="0"/>
        <w:rPr>
          <w:rFonts w:ascii="Museo Sans 300" w:hAnsi="Museo Sans 300"/>
        </w:rPr>
      </w:pPr>
    </w:p>
    <w:p w:rsidR="00A90E82" w:rsidRPr="00A90E82" w:rsidRDefault="00A90E82" w:rsidP="00A90E82">
      <w:pPr>
        <w:pStyle w:val="Normlnweb"/>
        <w:spacing w:after="0"/>
        <w:rPr>
          <w:rFonts w:ascii="Museo Sans 300" w:hAnsi="Museo Sans 300"/>
          <w:sz w:val="20"/>
        </w:rPr>
      </w:pPr>
    </w:p>
    <w:p w:rsidR="00A90E82" w:rsidRPr="00A90E82" w:rsidRDefault="00A90E82" w:rsidP="007F798A">
      <w:pPr>
        <w:rPr>
          <w:rFonts w:ascii="Museo Sans 300" w:hAnsi="Museo Sans 300"/>
          <w:b/>
          <w:sz w:val="20"/>
          <w:szCs w:val="20"/>
          <w:lang w:val="de-DE"/>
        </w:rPr>
      </w:pPr>
    </w:p>
    <w:p w:rsidR="00425971" w:rsidRDefault="00425971" w:rsidP="001D1898">
      <w:pPr>
        <w:spacing w:after="0"/>
        <w:rPr>
          <w:rFonts w:ascii="Museo Sans 300" w:eastAsia="Arial" w:hAnsi="Museo Sans 300" w:cs="Calibri"/>
          <w:sz w:val="20"/>
          <w:szCs w:val="20"/>
          <w:lang w:val="de-DE"/>
        </w:rPr>
      </w:pPr>
    </w:p>
    <w:p w:rsidR="005529FE" w:rsidRPr="00A90E82" w:rsidRDefault="005529FE" w:rsidP="001D1898">
      <w:pPr>
        <w:spacing w:after="0"/>
        <w:rPr>
          <w:rFonts w:ascii="Museo Sans 300" w:eastAsia="Arial" w:hAnsi="Museo Sans 300" w:cs="Calibri"/>
          <w:color w:val="595959"/>
          <w:sz w:val="20"/>
          <w:szCs w:val="20"/>
          <w:lang w:val="de-DE"/>
        </w:rPr>
      </w:pPr>
      <w:bookmarkStart w:id="0" w:name="_GoBack"/>
      <w:bookmarkEnd w:id="0"/>
      <w:r w:rsidRPr="00A90E82">
        <w:rPr>
          <w:rFonts w:ascii="Museo Sans 300" w:eastAsia="Arial" w:hAnsi="Museo Sans 300" w:cs="Calibri"/>
          <w:sz w:val="20"/>
          <w:szCs w:val="20"/>
          <w:lang w:val="de-DE"/>
        </w:rPr>
        <w:t>----</w:t>
      </w:r>
    </w:p>
    <w:p w:rsidR="005529FE" w:rsidRPr="00A90E82" w:rsidRDefault="005529FE" w:rsidP="001D1898">
      <w:pPr>
        <w:spacing w:after="0"/>
        <w:rPr>
          <w:rFonts w:ascii="Museo Sans 300" w:eastAsia="Times New Roman" w:hAnsi="Museo Sans 300" w:cs="Calibri"/>
          <w:sz w:val="24"/>
          <w:szCs w:val="24"/>
          <w:lang w:val="de-DE"/>
        </w:rPr>
      </w:pPr>
      <w:r w:rsidRPr="00A90E82">
        <w:rPr>
          <w:rFonts w:ascii="Museo Sans 300" w:eastAsia="Arial" w:hAnsi="Museo Sans 300" w:cs="Calibri"/>
          <w:color w:val="595959"/>
          <w:sz w:val="20"/>
          <w:szCs w:val="20"/>
          <w:lang w:val="de-DE"/>
        </w:rPr>
        <w:t>ZONER Software ist führend im Bereich der digitalen Fotografie. Seit über 20 Jahren bieten wir Lösungen für Fotografen, vom populären Programm Zoner Photo Studio über die gleichnamige Applikation für Android, bis hin zur kostenlosen Online Galerie Zonerama.</w:t>
      </w:r>
    </w:p>
    <w:p w:rsidR="005529FE" w:rsidRPr="00A90E82" w:rsidRDefault="005529FE" w:rsidP="001D1898">
      <w:pPr>
        <w:spacing w:after="0"/>
        <w:rPr>
          <w:rFonts w:ascii="Museo Sans 300" w:eastAsia="Times New Roman" w:hAnsi="Museo Sans 300" w:cs="Calibri"/>
          <w:sz w:val="24"/>
          <w:szCs w:val="24"/>
          <w:lang w:val="de-DE"/>
        </w:rPr>
      </w:pPr>
      <w:r w:rsidRPr="00A90E82">
        <w:rPr>
          <w:rFonts w:ascii="Museo Sans 300" w:eastAsia="Arial" w:hAnsi="Museo Sans 300" w:cs="Calibri"/>
          <w:color w:val="595959"/>
          <w:sz w:val="18"/>
          <w:szCs w:val="18"/>
          <w:lang w:val="de-DE"/>
        </w:rPr>
        <w:t xml:space="preserve">Web: </w:t>
      </w:r>
      <w:hyperlink r:id="rId8">
        <w:r w:rsidRPr="00A90E82">
          <w:rPr>
            <w:rFonts w:ascii="Museo Sans 300" w:eastAsia="Arial" w:hAnsi="Museo Sans 300" w:cs="Calibri"/>
            <w:color w:val="1155CC"/>
            <w:sz w:val="18"/>
            <w:szCs w:val="18"/>
            <w:u w:val="single"/>
            <w:lang w:val="de-DE"/>
          </w:rPr>
          <w:t>www.zoner.de</w:t>
        </w:r>
      </w:hyperlink>
    </w:p>
    <w:p w:rsidR="005529FE" w:rsidRPr="00A90E82" w:rsidRDefault="005529FE" w:rsidP="001D1898">
      <w:pPr>
        <w:spacing w:after="0"/>
        <w:rPr>
          <w:rFonts w:ascii="Museo Sans 300" w:eastAsia="Times New Roman" w:hAnsi="Museo Sans 300" w:cs="Calibri"/>
          <w:sz w:val="24"/>
          <w:szCs w:val="24"/>
          <w:lang w:val="de-DE"/>
        </w:rPr>
      </w:pPr>
      <w:r w:rsidRPr="00A90E82">
        <w:rPr>
          <w:rFonts w:ascii="Museo Sans 300" w:eastAsia="Arial" w:hAnsi="Museo Sans 300" w:cs="Calibri"/>
          <w:color w:val="595959"/>
          <w:sz w:val="18"/>
          <w:szCs w:val="18"/>
          <w:lang w:val="de-DE"/>
        </w:rPr>
        <w:t xml:space="preserve">Twitter: </w:t>
      </w:r>
      <w:hyperlink r:id="rId9">
        <w:r w:rsidRPr="00A90E82">
          <w:rPr>
            <w:rFonts w:ascii="Museo Sans 300" w:eastAsia="Arial" w:hAnsi="Museo Sans 300" w:cs="Calibri"/>
            <w:color w:val="1155CC"/>
            <w:sz w:val="18"/>
            <w:szCs w:val="18"/>
            <w:u w:val="single"/>
            <w:lang w:val="de-DE"/>
          </w:rPr>
          <w:t>@ZphotoStudioDE</w:t>
        </w:r>
      </w:hyperlink>
    </w:p>
    <w:p w:rsidR="005529FE" w:rsidRPr="00A90E82" w:rsidRDefault="005529FE" w:rsidP="001D1898">
      <w:pPr>
        <w:spacing w:after="0"/>
        <w:rPr>
          <w:rFonts w:ascii="Museo Sans 300" w:eastAsia="Arial" w:hAnsi="Museo Sans 300" w:cs="Calibri"/>
          <w:sz w:val="20"/>
          <w:szCs w:val="20"/>
          <w:lang w:val="de-DE"/>
        </w:rPr>
      </w:pPr>
      <w:r w:rsidRPr="00A90E82">
        <w:rPr>
          <w:rFonts w:ascii="Museo Sans 300" w:eastAsia="Arial" w:hAnsi="Museo Sans 300" w:cs="Calibri"/>
          <w:color w:val="595959"/>
          <w:sz w:val="18"/>
          <w:szCs w:val="18"/>
          <w:lang w:val="de-DE"/>
        </w:rPr>
        <w:t xml:space="preserve">Facebook: </w:t>
      </w:r>
      <w:hyperlink r:id="rId10">
        <w:r w:rsidRPr="00A90E82">
          <w:rPr>
            <w:rFonts w:ascii="Museo Sans 300" w:eastAsia="Arial" w:hAnsi="Museo Sans 300" w:cs="Calibri"/>
            <w:color w:val="1155CC"/>
            <w:sz w:val="18"/>
            <w:szCs w:val="18"/>
            <w:u w:val="single"/>
            <w:lang w:val="de-DE"/>
          </w:rPr>
          <w:t>https://www.facebook.com/ZonerPhotoStudioDE</w:t>
        </w:r>
      </w:hyperlink>
    </w:p>
    <w:p w:rsidR="005529FE" w:rsidRPr="00A90E82" w:rsidRDefault="005529FE" w:rsidP="001D1898">
      <w:pPr>
        <w:spacing w:after="0"/>
        <w:rPr>
          <w:rFonts w:ascii="Museo Sans 300" w:eastAsia="Arial" w:hAnsi="Museo Sans 300" w:cs="Calibri"/>
          <w:b/>
          <w:sz w:val="20"/>
          <w:szCs w:val="20"/>
          <w:lang w:val="de-DE"/>
        </w:rPr>
      </w:pPr>
      <w:r w:rsidRPr="00A90E82">
        <w:rPr>
          <w:rFonts w:ascii="Museo Sans 300" w:eastAsia="Arial" w:hAnsi="Museo Sans 300" w:cs="Calibri"/>
          <w:sz w:val="20"/>
          <w:szCs w:val="20"/>
          <w:lang w:val="de-DE"/>
        </w:rPr>
        <w:t>----</w:t>
      </w:r>
    </w:p>
    <w:p w:rsidR="00077938" w:rsidRPr="00A90E82" w:rsidRDefault="00077938" w:rsidP="001D1898">
      <w:pPr>
        <w:spacing w:after="0"/>
        <w:rPr>
          <w:rFonts w:ascii="Museo Sans 300" w:eastAsia="Times New Roman" w:hAnsi="Museo Sans 300" w:cs="Calibri"/>
          <w:sz w:val="24"/>
          <w:szCs w:val="24"/>
          <w:lang w:val="de-DE"/>
        </w:rPr>
      </w:pPr>
      <w:r w:rsidRPr="00A90E82">
        <w:rPr>
          <w:rFonts w:ascii="Museo Sans 300" w:eastAsia="Arial" w:hAnsi="Museo Sans 300" w:cs="Calibri"/>
          <w:b/>
          <w:sz w:val="20"/>
          <w:szCs w:val="20"/>
          <w:lang w:val="de-DE"/>
        </w:rPr>
        <w:t>Pressekontakt:</w:t>
      </w:r>
    </w:p>
    <w:p w:rsidR="00077938" w:rsidRPr="00A90E82" w:rsidRDefault="00077938" w:rsidP="001D1898">
      <w:pPr>
        <w:spacing w:after="0"/>
        <w:rPr>
          <w:rFonts w:ascii="Museo Sans 300" w:eastAsia="Times New Roman" w:hAnsi="Museo Sans 300" w:cs="Calibri"/>
          <w:sz w:val="24"/>
          <w:szCs w:val="24"/>
          <w:lang w:val="de-DE"/>
        </w:rPr>
      </w:pPr>
      <w:r w:rsidRPr="00A90E82">
        <w:rPr>
          <w:rFonts w:ascii="Museo Sans 300" w:eastAsia="Arial" w:hAnsi="Museo Sans 300" w:cs="Calibri"/>
          <w:sz w:val="20"/>
          <w:szCs w:val="20"/>
          <w:lang w:val="de-DE"/>
        </w:rPr>
        <w:t>Oliver Kubička</w:t>
      </w:r>
    </w:p>
    <w:p w:rsidR="00077938" w:rsidRPr="00A90E82" w:rsidRDefault="00077938" w:rsidP="001D1898">
      <w:pPr>
        <w:spacing w:after="0"/>
        <w:rPr>
          <w:rFonts w:ascii="Museo Sans 300" w:eastAsia="Times New Roman" w:hAnsi="Museo Sans 300" w:cs="Calibri"/>
          <w:sz w:val="24"/>
          <w:szCs w:val="24"/>
          <w:lang w:val="en-US"/>
        </w:rPr>
      </w:pPr>
      <w:r w:rsidRPr="00A90E82">
        <w:rPr>
          <w:rFonts w:ascii="Museo Sans 300" w:eastAsia="Arial" w:hAnsi="Museo Sans 300" w:cs="Calibri"/>
          <w:sz w:val="20"/>
          <w:szCs w:val="20"/>
          <w:lang w:val="en-US"/>
        </w:rPr>
        <w:t>Marketing- &amp; Sales Manager D-A-CH</w:t>
      </w:r>
    </w:p>
    <w:p w:rsidR="00077938" w:rsidRPr="00A90E82" w:rsidRDefault="00077938" w:rsidP="001D1898">
      <w:pPr>
        <w:spacing w:after="0"/>
        <w:rPr>
          <w:rFonts w:ascii="Museo Sans 300" w:eastAsia="Times New Roman" w:hAnsi="Museo Sans 300" w:cs="Calibri"/>
          <w:sz w:val="24"/>
          <w:szCs w:val="24"/>
          <w:lang w:val="de-DE"/>
        </w:rPr>
      </w:pPr>
      <w:r w:rsidRPr="00A90E82">
        <w:rPr>
          <w:rFonts w:ascii="Museo Sans 300" w:eastAsia="Arial" w:hAnsi="Museo Sans 300" w:cs="Calibri"/>
          <w:sz w:val="20"/>
          <w:szCs w:val="20"/>
          <w:lang w:val="de-DE"/>
        </w:rPr>
        <w:t>Tel.: +49 89 1222 3403 | e-mail: oliver.kubicka@zoner.com</w:t>
      </w:r>
    </w:p>
    <w:p w:rsidR="0003047E" w:rsidRPr="00A90E82" w:rsidRDefault="00B8030A" w:rsidP="001D1898">
      <w:pPr>
        <w:spacing w:after="0"/>
        <w:rPr>
          <w:rFonts w:ascii="Museo Sans 300" w:hAnsi="Museo Sans 300"/>
          <w:lang w:val="de-DE"/>
        </w:rPr>
      </w:pPr>
      <w:hyperlink r:id="rId11" w:history="1">
        <w:r w:rsidR="00077938" w:rsidRPr="00A90E82">
          <w:rPr>
            <w:rStyle w:val="Hypertextovodkaz"/>
            <w:rFonts w:ascii="Museo Sans 300" w:eastAsia="Arial" w:hAnsi="Museo Sans 300" w:cs="Calibri"/>
            <w:b/>
            <w:color w:val="1155CC"/>
            <w:sz w:val="20"/>
            <w:szCs w:val="20"/>
            <w:lang w:val="de-DE"/>
          </w:rPr>
          <w:t>www.zoner.de</w:t>
        </w:r>
      </w:hyperlink>
      <w:r w:rsidR="00077938" w:rsidRPr="00A90E82">
        <w:rPr>
          <w:rFonts w:ascii="Museo Sans 300" w:eastAsia="Arial" w:hAnsi="Museo Sans 300" w:cs="Calibri"/>
          <w:b/>
          <w:sz w:val="20"/>
          <w:szCs w:val="20"/>
          <w:lang w:val="de-DE"/>
        </w:rPr>
        <w:t xml:space="preserve"> |</w:t>
      </w:r>
      <w:hyperlink r:id="rId12" w:history="1">
        <w:r w:rsidR="00077938" w:rsidRPr="00A90E82">
          <w:rPr>
            <w:rStyle w:val="Hypertextovodkaz"/>
            <w:rFonts w:ascii="Museo Sans 300" w:eastAsia="Arial" w:hAnsi="Museo Sans 300" w:cs="Calibri"/>
            <w:b/>
            <w:sz w:val="20"/>
            <w:szCs w:val="20"/>
            <w:lang w:val="de-DE"/>
          </w:rPr>
          <w:t xml:space="preserve"> </w:t>
        </w:r>
      </w:hyperlink>
      <w:hyperlink r:id="rId13" w:history="1">
        <w:r w:rsidR="00077938" w:rsidRPr="00A90E82">
          <w:rPr>
            <w:rStyle w:val="Hypertextovodkaz"/>
            <w:rFonts w:ascii="Museo Sans 300" w:eastAsia="Arial" w:hAnsi="Museo Sans 300" w:cs="Calibri"/>
            <w:b/>
            <w:color w:val="1155CC"/>
            <w:sz w:val="20"/>
            <w:szCs w:val="20"/>
            <w:lang w:val="de-DE"/>
          </w:rPr>
          <w:t>www.zonerama.com |</w:t>
        </w:r>
      </w:hyperlink>
      <w:r w:rsidR="00077938" w:rsidRPr="00A90E82">
        <w:rPr>
          <w:rFonts w:ascii="Museo Sans 300" w:eastAsia="Arial" w:hAnsi="Museo Sans 300" w:cs="Calibri"/>
          <w:b/>
          <w:color w:val="1155CC"/>
          <w:sz w:val="20"/>
          <w:szCs w:val="20"/>
          <w:u w:val="single"/>
          <w:lang w:val="de-DE"/>
        </w:rPr>
        <w:t xml:space="preserve"> </w:t>
      </w:r>
      <w:hyperlink r:id="rId14" w:history="1">
        <w:r w:rsidR="00077938" w:rsidRPr="00A90E82">
          <w:rPr>
            <w:rStyle w:val="Hypertextovodkaz"/>
            <w:rFonts w:ascii="Museo Sans 300" w:eastAsia="Arial" w:hAnsi="Museo Sans 300" w:cs="Calibri"/>
            <w:b/>
            <w:color w:val="1155CC"/>
            <w:sz w:val="20"/>
            <w:szCs w:val="20"/>
            <w:lang w:val="de-DE"/>
          </w:rPr>
          <w:t>lernen.zoner.de</w:t>
        </w:r>
      </w:hyperlink>
    </w:p>
    <w:sectPr w:rsidR="0003047E" w:rsidRPr="00A90E8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30A" w:rsidRDefault="00B8030A" w:rsidP="007E2A27">
      <w:pPr>
        <w:spacing w:after="0" w:line="240" w:lineRule="auto"/>
      </w:pPr>
      <w:r>
        <w:separator/>
      </w:r>
    </w:p>
  </w:endnote>
  <w:endnote w:type="continuationSeparator" w:id="0">
    <w:p w:rsidR="00B8030A" w:rsidRDefault="00B8030A" w:rsidP="007E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useo Sans 300">
    <w:panose1 w:val="00000000000000000000"/>
    <w:charset w:val="00"/>
    <w:family w:val="modern"/>
    <w:notTrueType/>
    <w:pitch w:val="variable"/>
    <w:sig w:usb0="A00000AF" w:usb1="4000004A" w:usb2="00000000" w:usb3="00000000" w:csb0="00000093"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Museo Sans 700">
    <w:panose1 w:val="00000000000000000000"/>
    <w:charset w:val="00"/>
    <w:family w:val="modern"/>
    <w:notTrueType/>
    <w:pitch w:val="variable"/>
    <w:sig w:usb0="A00000AF" w:usb1="4000004A"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ED" w:rsidRDefault="002B2C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ED" w:rsidRDefault="002B2CE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ED" w:rsidRDefault="002B2C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30A" w:rsidRDefault="00B8030A" w:rsidP="007E2A27">
      <w:pPr>
        <w:spacing w:after="0" w:line="240" w:lineRule="auto"/>
      </w:pPr>
      <w:r>
        <w:separator/>
      </w:r>
    </w:p>
  </w:footnote>
  <w:footnote w:type="continuationSeparator" w:id="0">
    <w:p w:rsidR="00B8030A" w:rsidRDefault="00B8030A" w:rsidP="007E2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B8030A">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2" o:spid="_x0000_s2071" type="#_x0000_t75" style="position:absolute;margin-left:0;margin-top:0;width:595.2pt;height:765.85pt;z-index:-251657216;mso-position-horizontal:center;mso-position-horizontal-relative:margin;mso-position-vertical:center;mso-position-vertical-relative:margin" o:allowincell="f">
          <v:imagedata r:id="rId1" o:title="hp-btb-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B8030A">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3" o:spid="_x0000_s2072" type="#_x0000_t75" style="position:absolute;margin-left:-71.6pt;margin-top:-52.85pt;width:595.2pt;height:797.25pt;z-index:-251656192;mso-position-horizontal-relative:margin;mso-position-vertical-relative:margin" o:allowincell="f">
          <v:imagedata r:id="rId1" o:title="hp-btb-de" cropbottom="4101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B8030A">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1" o:spid="_x0000_s2070" type="#_x0000_t75" style="position:absolute;margin-left:0;margin-top:0;width:595.2pt;height:765.85pt;z-index:-251658240;mso-position-horizontal:center;mso-position-horizontal-relative:margin;mso-position-vertical:center;mso-position-vertical-relative:margin" o:allowincell="f">
          <v:imagedata r:id="rId1" o:title="hp-btb-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A3811"/>
    <w:multiLevelType w:val="hybridMultilevel"/>
    <w:tmpl w:val="59E40B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EA63117"/>
    <w:multiLevelType w:val="multilevel"/>
    <w:tmpl w:val="EF10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7"/>
    <w:rsid w:val="00023298"/>
    <w:rsid w:val="0003047E"/>
    <w:rsid w:val="000343B0"/>
    <w:rsid w:val="00077938"/>
    <w:rsid w:val="00141F91"/>
    <w:rsid w:val="001540F4"/>
    <w:rsid w:val="00171598"/>
    <w:rsid w:val="001D1898"/>
    <w:rsid w:val="00233B8A"/>
    <w:rsid w:val="002B2CED"/>
    <w:rsid w:val="003A42EB"/>
    <w:rsid w:val="003D62EB"/>
    <w:rsid w:val="004175CC"/>
    <w:rsid w:val="00425971"/>
    <w:rsid w:val="00464E2F"/>
    <w:rsid w:val="00491BF3"/>
    <w:rsid w:val="00507FEB"/>
    <w:rsid w:val="005529FE"/>
    <w:rsid w:val="005F4342"/>
    <w:rsid w:val="005F7C59"/>
    <w:rsid w:val="00647F5E"/>
    <w:rsid w:val="006A707C"/>
    <w:rsid w:val="006E2919"/>
    <w:rsid w:val="00715487"/>
    <w:rsid w:val="0073263A"/>
    <w:rsid w:val="00797FD3"/>
    <w:rsid w:val="007A0676"/>
    <w:rsid w:val="007E2A27"/>
    <w:rsid w:val="007F798A"/>
    <w:rsid w:val="00844E13"/>
    <w:rsid w:val="008E1D73"/>
    <w:rsid w:val="009C54AC"/>
    <w:rsid w:val="00A27FD2"/>
    <w:rsid w:val="00A621DF"/>
    <w:rsid w:val="00A658CB"/>
    <w:rsid w:val="00A77B2D"/>
    <w:rsid w:val="00A90E82"/>
    <w:rsid w:val="00AE269C"/>
    <w:rsid w:val="00B13B10"/>
    <w:rsid w:val="00B65CC2"/>
    <w:rsid w:val="00B77614"/>
    <w:rsid w:val="00B8030A"/>
    <w:rsid w:val="00BF1876"/>
    <w:rsid w:val="00C03FC2"/>
    <w:rsid w:val="00C25287"/>
    <w:rsid w:val="00C6115D"/>
    <w:rsid w:val="00C84440"/>
    <w:rsid w:val="00CA1399"/>
    <w:rsid w:val="00CC425B"/>
    <w:rsid w:val="00CF6376"/>
    <w:rsid w:val="00D12E6E"/>
    <w:rsid w:val="00D53AC7"/>
    <w:rsid w:val="00D84602"/>
    <w:rsid w:val="00D9395F"/>
    <w:rsid w:val="00DC6186"/>
    <w:rsid w:val="00E23617"/>
    <w:rsid w:val="00E45DAB"/>
    <w:rsid w:val="00E62D1F"/>
    <w:rsid w:val="00E70ED2"/>
    <w:rsid w:val="00EF07C1"/>
    <w:rsid w:val="00EF374A"/>
    <w:rsid w:val="00F42CBB"/>
    <w:rsid w:val="00F45648"/>
    <w:rsid w:val="00F46FD3"/>
    <w:rsid w:val="00FD2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5:docId w15:val="{BABE174E-1916-4B6F-97B1-4AD7F48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rsid w:val="005529FE"/>
    <w:pPr>
      <w:keepNext/>
      <w:keepLines/>
      <w:widowControl w:val="0"/>
      <w:spacing w:before="40" w:after="0" w:line="259" w:lineRule="auto"/>
      <w:outlineLvl w:val="1"/>
    </w:pPr>
    <w:rPr>
      <w:rFonts w:ascii="Calibri" w:eastAsia="Calibri" w:hAnsi="Calibri" w:cs="Calibri"/>
      <w:color w:val="2E75B5"/>
      <w:sz w:val="26"/>
      <w:szCs w:val="26"/>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2A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A27"/>
  </w:style>
  <w:style w:type="paragraph" w:styleId="Zpat">
    <w:name w:val="footer"/>
    <w:basedOn w:val="Normln"/>
    <w:link w:val="ZpatChar"/>
    <w:uiPriority w:val="99"/>
    <w:unhideWhenUsed/>
    <w:rsid w:val="007E2A27"/>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A27"/>
  </w:style>
  <w:style w:type="paragraph" w:styleId="Textbubliny">
    <w:name w:val="Balloon Text"/>
    <w:basedOn w:val="Normln"/>
    <w:link w:val="TextbublinyChar"/>
    <w:uiPriority w:val="99"/>
    <w:semiHidden/>
    <w:unhideWhenUsed/>
    <w:rsid w:val="007E2A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2A27"/>
    <w:rPr>
      <w:rFonts w:ascii="Tahoma" w:hAnsi="Tahoma" w:cs="Tahoma"/>
      <w:sz w:val="16"/>
      <w:szCs w:val="16"/>
    </w:rPr>
  </w:style>
  <w:style w:type="table" w:styleId="Mkatabulky">
    <w:name w:val="Table Grid"/>
    <w:basedOn w:val="Normlntabulka"/>
    <w:uiPriority w:val="39"/>
    <w:rsid w:val="0003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C54AC"/>
    <w:rPr>
      <w:color w:val="0000FF" w:themeColor="hyperlink"/>
      <w:u w:val="single"/>
    </w:rPr>
  </w:style>
  <w:style w:type="character" w:customStyle="1" w:styleId="Nadpis2Char">
    <w:name w:val="Nadpis 2 Char"/>
    <w:basedOn w:val="Standardnpsmoodstavce"/>
    <w:link w:val="Nadpis2"/>
    <w:rsid w:val="005529FE"/>
    <w:rPr>
      <w:rFonts w:ascii="Calibri" w:eastAsia="Calibri" w:hAnsi="Calibri" w:cs="Calibri"/>
      <w:color w:val="2E75B5"/>
      <w:sz w:val="26"/>
      <w:szCs w:val="26"/>
      <w:lang w:eastAsia="cs-CZ"/>
    </w:rPr>
  </w:style>
  <w:style w:type="paragraph" w:styleId="Odstavecseseznamem">
    <w:name w:val="List Paragraph"/>
    <w:basedOn w:val="Normln"/>
    <w:uiPriority w:val="34"/>
    <w:qFormat/>
    <w:rsid w:val="00491BF3"/>
    <w:pPr>
      <w:ind w:left="720"/>
      <w:contextualSpacing/>
    </w:pPr>
  </w:style>
  <w:style w:type="paragraph" w:styleId="Normlnweb">
    <w:name w:val="Normal (Web)"/>
    <w:basedOn w:val="Normln"/>
    <w:uiPriority w:val="99"/>
    <w:unhideWhenUsed/>
    <w:rsid w:val="00A90E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375">
      <w:bodyDiv w:val="1"/>
      <w:marLeft w:val="0"/>
      <w:marRight w:val="0"/>
      <w:marTop w:val="0"/>
      <w:marBottom w:val="0"/>
      <w:divBdr>
        <w:top w:val="none" w:sz="0" w:space="0" w:color="auto"/>
        <w:left w:val="none" w:sz="0" w:space="0" w:color="auto"/>
        <w:bottom w:val="none" w:sz="0" w:space="0" w:color="auto"/>
        <w:right w:val="none" w:sz="0" w:space="0" w:color="auto"/>
      </w:divBdr>
    </w:div>
    <w:div w:id="199823572">
      <w:bodyDiv w:val="1"/>
      <w:marLeft w:val="0"/>
      <w:marRight w:val="0"/>
      <w:marTop w:val="0"/>
      <w:marBottom w:val="0"/>
      <w:divBdr>
        <w:top w:val="none" w:sz="0" w:space="0" w:color="auto"/>
        <w:left w:val="none" w:sz="0" w:space="0" w:color="auto"/>
        <w:bottom w:val="none" w:sz="0" w:space="0" w:color="auto"/>
        <w:right w:val="none" w:sz="0" w:space="0" w:color="auto"/>
      </w:divBdr>
    </w:div>
    <w:div w:id="556161978">
      <w:bodyDiv w:val="1"/>
      <w:marLeft w:val="0"/>
      <w:marRight w:val="0"/>
      <w:marTop w:val="0"/>
      <w:marBottom w:val="0"/>
      <w:divBdr>
        <w:top w:val="none" w:sz="0" w:space="0" w:color="auto"/>
        <w:left w:val="none" w:sz="0" w:space="0" w:color="auto"/>
        <w:bottom w:val="none" w:sz="0" w:space="0" w:color="auto"/>
        <w:right w:val="none" w:sz="0" w:space="0" w:color="auto"/>
      </w:divBdr>
    </w:div>
    <w:div w:id="1132552985">
      <w:bodyDiv w:val="1"/>
      <w:marLeft w:val="0"/>
      <w:marRight w:val="0"/>
      <w:marTop w:val="0"/>
      <w:marBottom w:val="0"/>
      <w:divBdr>
        <w:top w:val="none" w:sz="0" w:space="0" w:color="auto"/>
        <w:left w:val="none" w:sz="0" w:space="0" w:color="auto"/>
        <w:bottom w:val="none" w:sz="0" w:space="0" w:color="auto"/>
        <w:right w:val="none" w:sz="0" w:space="0" w:color="auto"/>
      </w:divBdr>
    </w:div>
    <w:div w:id="151880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ner.com/de" TargetMode="External"/><Relationship Id="rId13" Type="http://schemas.openxmlformats.org/officeDocument/2006/relationships/hyperlink" Target="http://www.zonerama.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onerama.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oner.com/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ZonerPhotoStudio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witter.com/ZPhotoStudioDE" TargetMode="External"/><Relationship Id="rId14" Type="http://schemas.openxmlformats.org/officeDocument/2006/relationships/hyperlink" Target="https://lernen.zoner.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5CBFC-C681-4AA3-99C3-FFF7F8BC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756</Words>
  <Characters>4467</Characters>
  <Application>Microsoft Office Word</Application>
  <DocSecurity>0</DocSecurity>
  <Lines>37</Lines>
  <Paragraphs>10</Paragraphs>
  <ScaleCrop>false</ScaleCrop>
  <HeadingPairs>
    <vt:vector size="6" baseType="variant">
      <vt:variant>
        <vt:lpstr>Název</vt:lpstr>
      </vt:variant>
      <vt:variant>
        <vt:i4>1</vt:i4>
      </vt:variant>
      <vt:variant>
        <vt:lpstr>Nadpisy</vt:lpstr>
      </vt:variant>
      <vt:variant>
        <vt:i4>2</vt:i4>
      </vt:variant>
      <vt:variant>
        <vt:lpstr>Title</vt:lpstr>
      </vt:variant>
      <vt:variant>
        <vt:i4>1</vt:i4>
      </vt:variant>
    </vt:vector>
  </HeadingPairs>
  <TitlesOfParts>
    <vt:vector size="4" baseType="lpstr">
      <vt:lpstr/>
      <vt:lpstr>    </vt:lpstr>
      <vt:lpstr>    Integration im Katalog</vt:lpstr>
      <vt:lpstr/>
    </vt:vector>
  </TitlesOfParts>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Kubička</dc:creator>
  <cp:lastModifiedBy>Kubička Oliver</cp:lastModifiedBy>
  <cp:revision>6</cp:revision>
  <cp:lastPrinted>2017-01-20T12:46:00Z</cp:lastPrinted>
  <dcterms:created xsi:type="dcterms:W3CDTF">2018-06-25T07:40:00Z</dcterms:created>
  <dcterms:modified xsi:type="dcterms:W3CDTF">2019-04-02T12:48:00Z</dcterms:modified>
</cp:coreProperties>
</file>